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8E9" w:rsidRPr="00F368E9" w:rsidRDefault="00F368E9" w:rsidP="00F368E9">
      <w:pPr>
        <w:rPr>
          <w:rFonts w:ascii="Times New Roman" w:hAnsi="Times New Roman" w:cs="Times New Roman"/>
          <w:sz w:val="28"/>
          <w:szCs w:val="28"/>
        </w:rPr>
      </w:pPr>
      <w:bookmarkStart w:id="0" w:name="_GoBack"/>
      <w:r w:rsidRPr="00F368E9">
        <w:rPr>
          <w:rFonts w:ascii="Times New Roman" w:hAnsi="Times New Roman" w:cs="Times New Roman"/>
          <w:sz w:val="28"/>
          <w:szCs w:val="28"/>
        </w:rPr>
        <w:t xml:space="preserve">Решение № 2-89/2015 2-89/2015~М-105/2015 М-105/2015 от 9 июня 2015 г. по делу № 2-89/2015 </w:t>
      </w: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 Мурманский гарнизонный военный суд (Мурманская область) - Гражданское </w:t>
      </w: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Суть спора: Жалобы на неправ. дейст. (безд.) - должностных лиц, государственных и муниципальных служащих</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Р Е Ш Е Н И Е</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ИМЕНЕМ РОССИЙСКОЙ ФЕДЕРАЦИИ</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09 июня 2015 года город Мурманск</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Судья Мурманского гарнизонного военного суда Лукин А.П., при секретаре Акимовой К.М., с участием заявителя Галецкого К.К., представителя командующего Северным флотом и ФКУ «Объединённое стратегическое командование Северным флотом» (далее ФКУ «ОСК СФ») Летучей А.С., начальника филиала - войсковая часть ***** капитана II ранга Жарко А.С. и его представителя Маркова В.Н., помощника военного прокурора войсковая часть 77940 капитана юстиции Поднебесного Р.Ю., рассмотрев в открытом судебном заседании в помещении суда гражданское дело по заявлению ЗВАНИЕ Галецкого К.К. об оспаривании приказа командующего Северным флотом и действий начальника филиала - войсковая часть *****, связанных с исключением заявителя из списков личного состава без реализации его права на отпуск за 2015 год и не продления его в связи с болезнью,</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У С Т А Н О В И Л:</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lastRenderedPageBreak/>
        <w:t>Заявитель Галецкий К.К. в поданном заявлении и в судебном заседании просит признать незаконным: действия начальника филиала - войсковая часть *****, связанные с не реализацией прав заявителя на отпуск за 2015 год в полном объёме, в том числе отказ в продлении отпуска на время болезни, с возложением на начальника филиала - войсковая часть ***** обязанности предоставить заявителю отпуск за 2015 год в полном объёме, с выдачей отпускного билета и воинских перевозочных документов к месту следования в отпуск и обратно, приказ командующего Северным флотом от 19 февраля 2015 года № 136-дд в части даты исключения с 13 марта 2015 года заявителя из списков личного состава войсковой части *****, с возложением на командующего Северным флотом обязанности восстановить Галецкого К.К. в списках личного состава войсковой части ***** до даты реализации им права на отпуск за 2015 год в полном объёме. В обоснование заявленных требований Галецкий К.К. указал, что согласно приказу командующего СФ от 19 февраля 2015 года № 136-дд ему был предоставлен основной отпуск за 2015 год перед предстоящим исключением из списков личного состава воинской части в связи с увольнением с военной службы в запас. Этот приказ ему доведён 05 марта 2015 года, однако размер предоставленного отпуска в нём не указан. В тот же день с жалобой на временное расстройство здоровья он обратился за медицинской помощью в поликлинику *****, в которой с 05 по 20 марта 2015 года проходил амбулаторное лечение, о чём 06 марта 2015 года сообщил командованию войсковой части *****, представив справку за № 623, а в последующем и справку ВВК от 12 марта 2015 года № 514. 14 мая 2015 года он обратился к командиру войсковой части ***** с просьбой о продлении ему отпуска на период болезни, по существу которой отказано. Поскольку рапорт на отпуск он не писал, с приказом командира войсковой части ***** о периоде предоставления ему отпуска ознакомлен не был, отпускной билет ему не выдан, им не реализовано право на оплату проезда в отпуск и не предоставлены сутки на время проезда в отпуск, считает, что командованием нарушено его право на отдых, которое просит восстановить путём отмены приказа об исключении. Полагает, что при расчёте отпуска в год увольнения не было учтено его право на 15-ть дополнительных суток отпуска как военнослужащему, проходившего военную службу в районе Крайнего Севера. Отказ начальника филиала - войсковая часть ***** в продлении ему отпуска в связи с болезнью на основании представленных медицинских документов, считает незаконным. На удовлетворении своих требований настаивал.</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lastRenderedPageBreak/>
        <w:t>Командующий Северным флотом, он же руководитель ФКУ «ОСК СФ», будучи извещённым о дате, месте и времени судебного заседания, в суд не прибыл. Направил в заседание своего представителя и представителя ФКУ «ОСК СФ» Летучую А.С., которая требования заявителя не признала. В обоснование занятой позиции указала, что пунктом 142 параграфа 5 приказа от 19 февраля 2015 года № 136-ДД командующий СФ внёс изменение в свой приказ от 15 января 2015 года № 11-ДД в отношении Галецкого К.К., которым изменил заявителю ранее установленную дату исключения его из списков личного состава с 31 января 2015 года на 13 марта 2015 года, предоставив отпуск пропорционально прослуженному времени в 2015 году. Размер отпуска и период его проведения до 13 марта 2015 года должен был определить командир войсковой части ***** своим приказом. Никаких обращений к командующему СФ о необходимости продления основного отпуска за 2015 год в связи с нахождением Галецкого К.К. в период отпуска на лечении не поступало. Представленные заявителем в суд медицинские документы, свидетельствующие об освобождении Галецкого К.К. в период с 6 по 16 марта 2015 года от исполнения им обязанностей военной службы, не распространяют на него действия положений пункта 18 статьи 29 «Положения о порядке прохождения военной службы», утверждённого Указом Президента РФ от 16.09.1999 года № 1237, поскольку заявитель находился на амбулаторном, а не стационарном лечении, а поэтому оснований, как то следует из пункта 11 статьи 38 ФЗ «О воинской обязанности и военной службе», для продления заявителю основного отпуска не имелось. Размер отпуска Галецкому К.К., с учётом его общей выслуги и службы в районе Крайнего Севера, составил 15-ть суток, что и было отражено в приказе командира войсковой части ***** от 26 февраля 2015 года № 148. Так как с рапортом на отпуск в год увольнения Галецкий К.К. не обращался, место его проведения не указал, выдать перевозочные документы для следования в него не просил, то оснований учитывать эти обстоятельства в приказе не имелось. На установленную оспариваемым приказом дату исключения Галецкий К.К. всеми положенными видами довольствия был обеспечен в полном объёме. Приказ об исключении издан уполномоченным должностным лицом в рамках делегированных ему полномочий. Оснований к отмене приказа нет. Считает, что заявитель злоупотребил своими права, обратившись с рапортом о продлении ему отпуска только 14 мая 2015 года.</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Начальник филиала - войсковая часть ***** капитан II ранга Жарко А.С. и его представитель Марков В.Н. требования заявителя не признали. В </w:t>
      </w:r>
      <w:r w:rsidRPr="00F368E9">
        <w:rPr>
          <w:rFonts w:ascii="Times New Roman" w:hAnsi="Times New Roman" w:cs="Times New Roman"/>
          <w:sz w:val="28"/>
          <w:szCs w:val="28"/>
        </w:rPr>
        <w:lastRenderedPageBreak/>
        <w:t>обосновании занятой позиции указали, что 24 февраля 2015 года до Галецкого К.К. командир войсковой части ***** довёл решение о предоставлении заявителю с 26 февраля 2015 года основного отпуска за 2015 год в размере 15-ти суток. Галецкий К.К. писать рапорт на отпуск за 2015 год и указать место его проведения отказался, что было зафиксировано актом присутствовавших при этом должностных лиц. Так как место проведения отпуска и вид транспорта для следования в него Галецкий К.К. не сообщил, командир войсковой части ***** в своём приказе от 26 февраля 2015 года № 148 определил заявителю местом проведения отпуска город Мурманск. Поскольку представленная Галецким К.К. копия справки № 623 об освобождении его в период с 6 по 11 марта 2015 года от исполнения служебных обязанностей не содержала сведений о стационарном либо об амбулаторном лечении заявителя в связи с болезнью, то оснований для продления ранее предоставленного ему отпуска не имелось. Копия заключения ВВК от 12 марта 2015 года № 638, содержащая сведения об освобождении Галецкого К.К. от исполнения обязанностей военной службы на период с 12 по 16 марта 2015 года, представленная командованию только 14 мая 2015 года, заявителя правом на продление отпуска не наделяла. Размер отпуска в год увольнения Галецкого К.К. с военной службы был рассчитан с учётом положенного заявителю основного отпуска по выслуге лет и 15-ти дополнительных суток за службу в районе Крайнего Севера, который в сумме составил: ((45 суток + 15 суток) : 12 месяцев) х 3 месяца = 15 суток. Так как местом проведения отпуска был определён город Мурманск, то есть по месту службы Галецкого К.К., оснований для выдачи заявителю воинских перевозочных документов и предоставления суток на дорогу, не имелось. За получением вещевого имущества Галецкий К.К. до настоящего времени в довольствующий орган не прибывал, пайком и денежным довольствием на дату исключения был обеспечен в полном объёме. Полагает, что при таких обстоятельствах по делу, начальник филиала прав заявителя на положенный в год увольнения отпуск и на размер отпуска не нарушал, а заявленные Галецким К.К. требования необоснованные и удовлетворению не подлежат.</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Представитель начальника ФКУ «Управление финансового обеспечения Министерства обороны Российской Федерации по Мурманской области» Тропин Е.В. в суд не прибыл, направил заявление, в котором просил гражданское дело рассмотреть по существу без участия представляемой им стороны.</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Помощник военного прокурора - войсковая часть 77940 капитан юстиции Поднебесный Р.Ю. в своём заключении полагал необходимым требования заявителя Галецкого К.К. удовлетворить частично - продлить заявителю отпуск на время болезни, в удовлетворении остальных заявленных им требованиях отказать. </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Выслушав доводы сторон, заключение помощника военного прокурора, исследовав материалы гражданского дела, суд приходит к выводу о частичном удовлетворении заявленных Галецким К.К. требований по следующим основаниям.</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Так, согласно копиям послужного списка, рапорта заявителя от 15 февраля 2013 года и копии паспорта гражданина РФ серии *****, выписки из приказа командующего СФ от 24 декабря 2013 года № 6-пм со ЗВАНИЕ Галецким К.К., ДД.ММ.ГГГГ года рождения, заключён новый контракт на прохождение военной службы до наступления предельного возраста пребывания на военной службе по 24 января 2015 года включительно, с назначением его на воинскую должность в филиал - войсковая часть *****. </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Из расчёта выслуги лет военнослужащего на пенсию, составленного 11 сентября 2014 года, справки ВВК от 16 сентября 2014 года № 1115, аттестационного листа от 06 октября 2014 года, заключения аттестационной комиссии войсковой части ***** от 20 октября 2014 года, представления командира войсковой части ***** от 29 ноября 2014 года и пункта 61 параграфа 10 приказа командующего СФ от 14 декабря 2014 года № 480 следует, что ЗВАНИЕ Галецкий К.К. был уволен с военной службы в запас по подпункту «а» пункта 1 статьи 51 Федерального закона «О воинской обязанности и военной службе» по достижении предельного возраста пребывания на военной службе. На 27 августа 2014 года его общая военная выслуга составила более 20-ти лет.</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Заявитель Галецкий К.К. суду заявил, что с основанием увольнения и с приказом об увольнении он согласен, их не оспаривает.</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Согласно пункту 15 параграфа 1 приказа командующего Северным флотом от 15 января 2015 года № 11-ДД, ЗВАНИЕ Галецкий К.К., уволенный с военной службы приказом командующего СФ от 14 декабря 2014 г. № 480, с 31 января 2015 года был исключен из списков личного состава войсковой части ***** и снят с довольствия. Этот приказ сведений о предоставлении заявителю основного отпуска, пропорционально прослуженному времени в год увольнения не содержит. </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Как следует из параграфа 5 пункта 142 приказа командующего Северным флотом от 19 февраля 2015 года №136-ДД, он внёс изменения в приказ командующего СФ пункт 15 параграфа 1 приказа от 15 января 2015 года №11-ДД в части даты исключения Галецкого К.К. из списков личного состава воинской части, с учётом предоставленного основного отпуска за 2015 год, на 13 марта 2015 года.</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Заявитель Галецкий К.К. в суде пояснил, что с текстом этого приказа командующего СФ он был ознакомлен 05 марта 2015 года, что командованием войсковой части ***** в судебном заседании не оспаривалось.</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Осмотром книги учёта выдачи разовых пропусков войсковой части ***** за февраль 2015 года и копии рапорта Галецкого К.К., содержащего просьбу об отмене приказа об исключении от 15 января 2015 года №11-ДД в связи с не предоставлением отпуска за 2015 год, установлено, что 24 февраля 2015 года заявитель прибывал в войсковую часть *****, где им было подано командованию соответствующе обращение.</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Осмотром акта, составленного 24 февраля 2015 года командиром войсковой части ***** в присутствии заместителя начальника филиала капитана II ранга Танасенко О.В. и начальника отдела хранения служащей С.В., установлено, что в присутствии последних командир довёл Галецкому К.К. сведения о переносе даты его исключения из списков личного состава, с учётом предоставления основного отпуска за 2015 год, на 13 марта 2015 года. </w:t>
      </w:r>
      <w:r w:rsidRPr="00F368E9">
        <w:rPr>
          <w:rFonts w:ascii="Times New Roman" w:hAnsi="Times New Roman" w:cs="Times New Roman"/>
          <w:sz w:val="28"/>
          <w:szCs w:val="28"/>
        </w:rPr>
        <w:lastRenderedPageBreak/>
        <w:t>Галецкому К.К. командиром предложено написать рапорт на отпуск, указав в нём место его проведения, вид транспорта, на котором последний с одним из членов семьи будет в него следовать. Галецкий К.К. от подачи такого рапорта, а также сообщить запрашиваемые командованиям сведения отказался, в связи с чем последнему было доведено, что местом проведения им отпуска будет определён город Мурманск.</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Свидетель, заместитель начальника филиала капитана II ранга Танасенко О.В., в судебном заседании в полном объёме подтвердил содержащиеся в вышеуказанном акте обстоятельства доведения командиром войсковой части ***** в его присутствии до Галецкого К.К. информации по отпуску и новой дате исключения, а также факт отказа заявителя писать рапорт на отпуск и сообщить запрашиваемые командованием сведения о месте его проведения и виде транспорта, на котором тот намерен следовать в отпуск.</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Факт отказа в подаче рапорта на отпуск и сообщить командованию сведения о месте его проведения Галецкий К.К. подтвердил в своём заявлении от 04 июня 2015 года.</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С учётом приведённых доказательств - акта от 24 февраля 2015 года, записей в книге выдачи Галецкому К.К. разового пропуска указанного числа для прохода в воинскую часть *****, рапорта заявителя от 24 февраля 2015 года и показаний свидетеля Танасенко О.В., которые согласуются между собой, и считать которые недостоверными и недопустимыми доказательствами оснований не имеется, суд утверждение заявителя о том, что 24 февраля 2015 года ему командиром войсковой части ***** распоряжение о предоставлении основного отпуска за 2015 год в количестве 15 суток, сроке его предоставления, о необходимости написания рапорта на отпуск с указанием места его проведения и вид транспорта, которым тот планировал в него следовать, не доводилась, находит несостоятельным, опровергнутым исследованными вышеприведёнными доказательствами, и отвергает его при вынесении решения по делу.</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Согласно копии приказа командира войсковой части ***** от 26 февраля 2015 года № 148, ЗВАНИЕ Галецкому К.К. в период с 26 февраля по 12 марта </w:t>
      </w:r>
      <w:r w:rsidRPr="00F368E9">
        <w:rPr>
          <w:rFonts w:ascii="Times New Roman" w:hAnsi="Times New Roman" w:cs="Times New Roman"/>
          <w:sz w:val="28"/>
          <w:szCs w:val="28"/>
        </w:rPr>
        <w:lastRenderedPageBreak/>
        <w:t>2015 года был предоставлен основной отпуск пропорционально прослуженному времени за 2015 год сроком на 15 суток с местом его проведения - город Мурманск.</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Осмотром записей в медицинской книжке Галецкого К.К. установлено, что 05, 06 и 12 марта 2015 года он обращался за медицинской помощью к хирургу и травматологу поликлиники *****, которыми ему было назначено амбулаторное лечение в связи с имеющимися заболеванием - *****. В связи с необходимостью амбулаторного лечения Галецкому К.К. были выданы справка № 623 и № 514 об освобождении его от служебных обязанностей на период с 06 по 11 марта и с 12 по 16 марта 2015 года. </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Осмотром книги учёта выдачи разовых пропусков войсковой части ***** за март 2015 года, с учётом пояснений Галецкого К.К. в судебном заседании и содержания справки поликлиники ***** от 06.03.2015 года № 623 установлено, что 06 марта 2015 года заявитель прибывал в медицинский кабинет войсковой части *****, где довёл медицинскому работнику информацию о нахождении заявителя в период отпуска на амбулаторном лечении. Что же касается показаний свидетеля начальника медицинского пункта И., не подтвердившей показания заявителя, то суд оценивает их критически и отвергает, поскольку представленная в суд заполненная свидетелем служебная медицинская документация за март 2015 года имеет грубые механические исправления, что исключает возможность проверить объективность данных свидетелем показаний относительно событий, имевших место в предпраздничный день. </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Осмотром выданных ФГКУ ***** МО РФ от 06 марта 2015 года № 623 и от 12 марта 2015 года № 514 Галецкому К.К. справок, с учётом сообщения от 05 июня 2015 года № 1328 заведующего поликлиникой ***** МО РФ на судебный запрос установлено, что ЗВАНИЕ Галецкий К.К. в период с 05 по 20 марта 2015 года находился на амбулаторном лечении в ***** отделении поликлиники филиала ***** по поводу «*****». </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Как следует из пункта 36 параграфа 5 приказа командующего СФ от 13 марта 2015 года № 229-ДД, изданного на основании рапорта заявителя от 05 марта </w:t>
      </w:r>
      <w:r w:rsidRPr="00F368E9">
        <w:rPr>
          <w:rFonts w:ascii="Times New Roman" w:hAnsi="Times New Roman" w:cs="Times New Roman"/>
          <w:sz w:val="28"/>
          <w:szCs w:val="28"/>
        </w:rPr>
        <w:lastRenderedPageBreak/>
        <w:t>2015 года, Галецкому К.К. подлежит к выплате материальная помощь за 2015 год в размере одного оклада денежного содержания.</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Согласно параграфу 7 приказа командира войсковой части ***** от 13 марта 2015 года № 196, с 13 марта 2015 года ЗВАНИЕ Галецкий К.К. полагается прибывшим из основного отпуска за 2015 год.</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Из справки начальника СКХ (МиТС) войсковой части 77360-Ф от 02 июня 2015 года № 1621 следует, что ЗВАНИЕ Галецкий К.К. на 13 марта 2015 года был обеспечен продовольственным пайком в полном объеме, задолженности перед ним нет.</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Из сообщений ФКУ «Единый расчетный центр Министерства обороны РФ» от 04 июня 2015 года № 2191/з и от 05 июня 2015 года № 2200/з усматривается, что расчёт С Галецким К.К. по денежному довольствию был произведен 11 марта 2015 года по платёжному поручению № 13882. 10 апреля 2015 года заявителю перечислена материальная помощь за 2015 год, сведения о выплате которой в СПО «Алушта» должностными лицами кадрового органа были внесены 17 марта 2015 года.</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Согласно ответу ВрИО командира войсковой части 77360-Р от 03 июня 2015 года № 757 на судебный запрос, ЗВАНИЕ Галецкий К.К. на склад довольствующего органа для проведения с ним расчёта по вещевому имуществу не прибывал. </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Галецкий К.К. подтвердил в суде вышеизложенные обстоятельства производства с ним расчёта по денежному довольствию и продовольственному пайку, заявив, что претензий по расчёту по вещевому имуществу он к командованию не имеет, так как намерен получить положенные ему к выдаче предметы вещевого имущества позже.</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lastRenderedPageBreak/>
        <w:t>Из рапорта Галецкого К.К. от 14 мая 2015 года и ответа на него 21 мая 2015 года командира войсковой части ***** усматривается, что с учётом представленных заявителем справок ФГКУ «1469 ВМКГ» МО РФ от 06 марта 2015 года № 623 и от 12 марта 2015 года № 514 в переносе даты исключения его из списков личного состава на период болезни и в предоставлении основного отпуска за 2015 год, отказано.</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Согласно договору на обслуживание № 407/ОБСЛ от 18 октября 2012 года, войсковая часть ***** и её структурные подразделения (*****) на финансовом обеспечении состоят в ФКУ «УФО МО РФ по Мурманской области».</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Из пункта 35 «Положения о федеральном казённом учреждении «Объединённое стратегическое командование Северного флота»», утверждённого приказом Министра обороны РФ № 899 за 2014 год, следует, что руководителем названного учреждение является командующий СФ, который, как должностное лицо, состоит в нём на финансовом обеспечении.</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Как следует из регистрационных отметок, с принятым к производству суда заявлением Галецкий К.К. в суд обратился 01 июня 2015 года. Таким образом, с учётом указанной в оспариваемом приказе № 136-ДД командующего СФ даты исключения Галецкого К.К. из списка личного состава части с 13 марта 2015 года, по которую заявитель был вправе рассчитывать на реализацию всех его прав как военнослужащего, в том числе по продлению отпуска в связи с болезнью, даты фактического ознакомления его с оспариваемым приказом - 05 марта 2015 года, и даты отказа командиром войсковой части ***** по существу обращения Галецкого К.К. с просьбой о продлении ему отпуска, суд приходит к выводу о том, что срок на обращение с заявлением в суд, предусмотренный статьёй 256 ГПК РФ, им не пропущен, а заявленные требования подлежат разрешению по существу.</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В соответствии с пунктом 5 статьи 11 Федерального закона от 27 мая 1998 года № 76-ФЗ «О статусе военнослужащих» (в редакции ФЗ от 06.07.2006 года № 104-ФЗ) и пункта 3 статьи 29 «Положения о порядке прохождения военной службы», утверждённого Указом Президента РФ от 16 сентября </w:t>
      </w:r>
      <w:r w:rsidRPr="00F368E9">
        <w:rPr>
          <w:rFonts w:ascii="Times New Roman" w:hAnsi="Times New Roman" w:cs="Times New Roman"/>
          <w:sz w:val="28"/>
          <w:szCs w:val="28"/>
        </w:rPr>
        <w:lastRenderedPageBreak/>
        <w:t>1999 года № 1237 (в редакции Указа Президента РФ от 25.03.2015 года № 161) военнослужащим, проходящим военную службу по контракту, ежегодно предоставляется основной отпуск, который в год увольнения с военной службы исчисляется путём деления продолжительности основного отпуска, установленной военнослужащему, на 12 и умножением полученного количества суток на количество полных месяцев военной службы, прошедших от начала календарного года до предполагаемого дня исключения его из списков личного состава воинской части. Пунктом 5 статьи 11 ФЗ «О статусе военнослужащих» ежегодный основной отпуск военнослужащим, общая продолжительность военной службы которых в льготном исчислении составляет 20 лет и более установлен в 45 суток, который для военнослужащих, проходящих в районах Крайнего Севера, увеличивается на срок до 15 суток. При этом общая продолжительность основного отпуска с учётом дополнительных суток отдыха не может превышать 60 суток, не считая времени, необходимого к месту использования отпуска и обратно. С учётом приведённой нормы закона, суд приходит к выводу о том, что 15 дополнительных суток отпуска (отдыха) это максимальный размер, прибавляемый к основному отпуску военнослужащего при условии прохождения им военной службу по контракту в течении года в районе Крайнего Севера. В год увольнения с военной службы дополнительные сутки отпуска за службу в районе Крайнего Севера военнослужащему также рассчитываются по общему правилу деления их на 12 и умножения полученного количества суток на количество полных месяцев военной службы, прошедших от начала календарного года до предполагаемого дня исключения из списков личного состава воинской части. Иное толкование Галецким К.К. предоставления ему 15-ти дополнительных суток отпуска за службу в районе Крайнего Севера в год увольнения с военной службы основано на неправильном понимании вышеназванной нормы закона.</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Как видно из материалов дела, на 13 марта 2015 года (дату исключения Галецкого К.К. из списков личного состава воинской части), общая продолжительность военной службы заявителя в льготном исчислении составила более 20-ти лет, в связи с чем, размер ежегодно предоставляемого ему основного отпуска составлял 45 суток которые подлежали увеличению на 15 суток прохождении военной службы по контракту в районе Крайнего Севера, подлежали делению на 12 месяцев в году и умножению на 3 три месяца (прослуженных на дату исключения). Таким образом, исходя из </w:t>
      </w:r>
      <w:r w:rsidRPr="00F368E9">
        <w:rPr>
          <w:rFonts w:ascii="Times New Roman" w:hAnsi="Times New Roman" w:cs="Times New Roman"/>
          <w:sz w:val="28"/>
          <w:szCs w:val="28"/>
        </w:rPr>
        <w:lastRenderedPageBreak/>
        <w:t xml:space="preserve">нормы Федерального Закона и Указа Президента Галецкому К.К. в год увольнения с военной службы подлежал предоставлению отпуск в количестве 15 суток, который, как следует из дат издания приказов командующего СФ от 19 февраля 2015 года № 136-ДД и командира войсковой части ***** от 26 февраля 2015 года № 148, заявителю и был фактически предоставлен. </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В судебном заседании установлено, что Галецкий К.К. рапорт на отпуск за 2015 год, при наличии у него достаточности времени и возможности на его подачу, включая как 24 февраля 2015 года, так и 05 марта 2015 года командиру войсковой части ***** не подавал, место проведения отпуска не сообщил, вид транспорта и члена семьи, с которым намерен был следовать в этот отпуск не сообщил. При таких установленных по делу обстоятельствах, суд решение командира войсковой части ***** об определении заявителю место проведения отпуска город Мурманск находит законным и обоснованным, а утверждение заявителя о нарушении командиром войсковой части ***** его права на выбор места проведения отпуска несостоятельным, поскольку именно занятая Галецким К.К. позиция умолчания избранного им места проведения отпуска и вида транспорта, на котором он планировал следовать в него и обратно, привела к не реализации заявителем этого своего права. Поскольку город Мурманск, он же на февраль - март 2015 года место жительства заявителя, является ближайшим населённым пунктом к месту прохождения Галецким К.К. военной службы в войсковой части *****, то оснований для предоставления ему командованием суток на дорогу к месту следования в основной отпуск за 2015 год не имелось.</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С учётом изложенного, суд требования Галецкого К.К. о признании незаконными действий командира войсковой части *****, связанных с предоставлением заявителю основного отпуска за 2015 год не в полном объёме, не выдачей для следования в него воинских перевозочных документов и не продления отпуска на сутки следования к месту его проведения и обратно находит необоснованными, опровергнутыми исследованными по делу доказательствами и в их удовлетворении отказывает. Поскольку требование заявителя о возложении на начальника филиала - войсковая часть ***** обязанности предоставить заявителю отпуск за 2015 год в полном объёме, с выдачей отпускного билета и воинских перевозочных документов к месту следования в отпуск и обратно напрямую </w:t>
      </w:r>
      <w:r w:rsidRPr="00F368E9">
        <w:rPr>
          <w:rFonts w:ascii="Times New Roman" w:hAnsi="Times New Roman" w:cs="Times New Roman"/>
          <w:sz w:val="28"/>
          <w:szCs w:val="28"/>
        </w:rPr>
        <w:lastRenderedPageBreak/>
        <w:t>зависит от результата рассмотрения первого требования заявителя, в удовлетворении которого ему отказано, то и это требование удовлетворению, также не подлежит.</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Пунктом 18 статьи 29 «Положения о порядке прохождения военной службы», утверждённого Указом Президента РФ от 16 сентября 1999 года № 1237 (в редакции Указа Президента РФ от 25.03.2015 года № 161) предусмотрено, что военнослужащим, заболевшим во время основного или дополнительногоотпуска, кроме отпуска по личным обстоятельствам, основной или дополнительныйотпуск продлевается на соответствующее количество дней болезни. Продление отпуска в этом случае осуществляется командиром воинской части на основании справки из лечебного учреждения.</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Как видно из материалов дела, приказом командующего СФ от 19 февраля 2015 года № 136-ДД, с учётом содержания приказа командира войсковой части ***** от 26 февраля 2015 года № 148, Галецкому К.К. основной отпуск за 2015 год в количестве 15-ти суток был предоставлен в период с 26 февраля по 12 марта 2015 года включительно. Согласно медицинским документам из поликлиники *****, заявитель находился в ней на амбулаторном лечении в период с 05 по 20 марта 2015 года. Это обстоятельство позволяет суду сделать вывод о том, что в период отпуска с 05 по 12 марта 2015 года включительно Галецкий К.К. болел, что подтверждается справками из лечебного учреждения. 14 мая 2015 года Галецкий К.К. обратился к начальнику филиала - войсковой часть ***** с рапортом о продлении ему основного отпуска за 2015 год в связи с болезнью, представив в обосновании него справки из лечебного учреждения. Однако командиром войсковой части ***** по существу рапорта было отказано. При этом ссылку представителя командующего СФ на пункт 11 статьи 38 Федерального закона от 28 марта 1998 года № 53-ФЗ «О воинской обязанности и военной службы» как основание к отказу в удовлетворении требований заявителя, суд находит несостоятельной, поскольку приведенная норма закона, помимо нахождения на стационарном лечении, и предусматривает и иные случаи исключения военнослужащего из списков личного состава воинской части не в день истечения срока его военной службы, установленные «Положением о порядке прохождения военной службы», к которым и отнесён случай, предусмотренный пунктом 18 статьи 29 названного «Положения…». Одновременно суд находит несостоятельным и довод представителя </w:t>
      </w:r>
      <w:r w:rsidRPr="00F368E9">
        <w:rPr>
          <w:rFonts w:ascii="Times New Roman" w:hAnsi="Times New Roman" w:cs="Times New Roman"/>
          <w:sz w:val="28"/>
          <w:szCs w:val="28"/>
        </w:rPr>
        <w:lastRenderedPageBreak/>
        <w:t>командующего СФ о недобросовестном осуществлении Галецким К.К. своих гражданских прав, обусловленных обращением с рапортом о переносе даты исключения в связи с болезнью лишь в мая 2014 года, поскольку за реализацией этого права заявитель обратился в пределах срока на обращение с заявлением в суд по оспариванию приказа об исключении, который повлёк для него утрату социальных гарантий и прав, предусмотренных именно как для военнослужащего.</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С учётом исследованных по делу доказательств, суд действия начальника филиала - войсковой части *****, связанные с отказом в продлении Галецкому К.К. основного отпуска за 2015 год за период его болезни с 05 по 12 марта 2015 года признаёт незаконными и, с целью восстановления нарушенных прав заявителя, возлагает на него обязанность представить командующему СФ проект приказа о продлении заявителю основного отпуска за 2015 год на восемь суток болезни, изменив дату исключения его из списков личного состава войсковой части ***** с 13 марта 2015 года на 21 марта 2015 года. Поскольку командующим СФ дата исключения старшего прапорщика Галецкого К.К. была определена без учёта обстоятельств его болезни в период основного отпуска, суд, с целью восстановления нарушенных прав заявителя, находит необходимым признать пункт 142 параграфа 5 приказа командующего СФ от 19 февраля 2015 года № 136-ДД в части установления им даты исключения заявителя из списков личного состава войсковой части ***** с 13 марта 2015 года незаконным, возложив на командующего СФ обязанность изменить дату исключения, с учётом продления Галецкому К.К. основного отпуска за период болезни с 05 по 12 марта 2015 года, на 21 марта 2015 года, обеспечив заявителя по указанную дату положенным вещевым, продовольственным и денежным довольствием. Так как пункт 18 статьи 29 «Положения о порядке прохождения военной службы» предусматривает лишь продление военнослужащему отпуска на период болезни, а не восстановление его на службе по этому основанию, суд требование Галецкого К.К. от отмене приказа командующего Северным флотом от 19 февраля 2015 года № 136-дд в части даты исключения с 13 марта 2015 года заявителя из списков личного состава войсковой части *****, с возложением на командующего Северным флотом обязанности восстановить Галецкого К.К. в списках личного состава войсковой части ***** до даты реализации им права на отпуск за 2015 год в полном объёме признаёт необоснованным и в его удовлетворении отказывает.</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Пунктом 11 статьи 38 Федерального закона «О воинской обязанности и военной службе» от 28.03.1998 года № 53-ФЗ (в редакции с изменениями от 08.12.2011 года № 424-ФЗ) предусмотрено, что окончанием военной службы считается дата исключения военнослужащего из списков личного состава воинской части.</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В соответствии с пунктом 16 статьи 34 «Положения о порядке прохождения военной службы», утверждённого Указом Президента РФ от 16.09.1999 года № 1237 (в редакции с изменениями от 13.11.2012 года № 1525)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Как видно из материалов дела, на 13 марта 2015 года по продовольственному пайку и денежному довольствию Галецкий К.К. был обеспечен в полном объёме. Так как за получением вещевого имущества Галецкий К.К. к командованию войсковой части 77360-Р не обращался, за расчётом не прибывал, то при таких обстоятельствах дела, суд невыдачу заявителю до исключения из списков личного состава части вещевого имущества как основание к отмене приказа об исключении не рассматривает и его при разрешении дела по существу не учитывает. Что же касается выплаты 10 апреля 2015 года заявителю материальной помощи за 2015 год, то с учётом даты написания им рапорта на эту выплату 05 марта 2015 года, то есть после внесения командующим СФ изменений в ранее изданный им приказ по дате исключения, суд данное обстоятельство как существенное нарушение прав Галецкого К.К., закреплённых пунктом 16 статьи 34 «Положения о порядке прохождения военной службы» не расценивает и, не находит его в качестве достаточного самостоятельного основания к отмене приказа об исключении заявителя из списков личного состава.</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При обращении с заявлением в суд Галецким К.К. была уплачена государственная пошлина в размере 300 рублей. Из двух заявленных им требований к начальнику филиала - войсковой части ***** и одного </w:t>
      </w:r>
      <w:r w:rsidRPr="00F368E9">
        <w:rPr>
          <w:rFonts w:ascii="Times New Roman" w:hAnsi="Times New Roman" w:cs="Times New Roman"/>
          <w:sz w:val="28"/>
          <w:szCs w:val="28"/>
        </w:rPr>
        <w:lastRenderedPageBreak/>
        <w:t xml:space="preserve">требования к командующему СФ, судом удовлетворено по одному требованию к каждому из должностных лиц, которые на финансовом обеспечении состоят в разных финансовых органах. В соответствии с положениями статьи 98 ГПК РФ, в случае, если иск удовлетворён частично, судебные расходы присуждаются истцу, пропорционально размеру удовлетворённых судом требований. </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Руководствуясь статьями 98, 194, 198, 256 и 258 ГПК РФ, военный суд </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Р Е Ш И Л:</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Заявление старшего прапорщика запаса Галецкого К.К. удовлетворить частично.</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Признать отказ начальника филиала - войсковой части ***** в продлении Галецкому К.К. основного отпуска за 2015 год за период его болезни с 05 по 12 марта 2015 года незаконным.</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Возложить на начальника филиала - войсковой части ***** обязанность в месячный срок, со дня вступления решения суда в законную силу, представить командующему Северным флотом проект приказа о продлении Галецкому К.К. основного отпуска за 2015 год на восемь суток болезни, изменив дату исключения его из списков личного состава войсковой части ***** с 13 марта 2015 года на 21 марта 2015 года.</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Признать пункт 142 параграфа 5 приказа командующего Северным флотом от 19 февраля 2015 года № 136-ДД в части даты исключения старшего прапорщика Галецкого К.К. из списков личного состава войсковой части ***** с 13 марта 2015 года незаконным.</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lastRenderedPageBreak/>
        <w:t>Возложить на командующего Северным флотом обязанность в месячный срок, со дня вступления решения суда в законную силу, издать приказ о внесении изменений в пункт 142 параграфа 5 своего приказа от 19 февраля 2015 года № 136-ДД в части даты исключения старшего прапорщика Галецкого К.К. из списков личного состава войсковой части *****, прекращения льготной выслуги лет и снятия с видов довольствия с 13 марта 2015 года, с учётом продления основного отпуска за 2015 года на восемь дней болезни, на 21 марта 2015 года включительно, с представлением выписки из приказа для производства окончательного расчёта в Федеральное казённое учреждение «Единый расчётный центр Министерства обороны Российской Федерации» и в войсковую часть *****, обеспечить заявителя за период с 13 по 21 марта 2015 года включительно всеми положенными видами довольствия.</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Взыскать с Федерального казённого учреждения «Управление финансового обеспечения Министерства обороны Российской Федерации по Мурманской области» в пользу Галецкого К.К. судебные издержки, связанные с уплатой государственной пошлины при обращении в суд, пропорционально удовлетворённым требованиям, в размере 100 (ста) рублей.</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Взыскать с Федерального казённого учреждения «Объединённое стратегическое командование Северным флотом» в пользу Галецкого К.К. судебные издержки, связанные с уплатой государственной пошлины при обращении в суд, пропорционально удовлетворённым требованиям, в размере 100 (ста) рублей.</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В удовлетворении требований Галецкого К.К. о признании незаконными действий начальника филиала - войсковая часть *****, связанных с не предоставлением заявителю основного отпуска за 2015 год в полном объёме, не выдачей заявителю для следования в отпуск воинских перевозочных документов и не продления отпуска на сутки следования к месту его проведения и обратно, с возложением на начальника филиала - войсковая часть ***** обязанности предоставить заявителю отпуск за 2015 год в полном объёме, с выдачей отпускного билета и воинских перевозочных документов к месту следования в отпуск и обратно, о возложении на командующего Северным флотом обязанности восстановить Галецкого К.К. </w:t>
      </w:r>
      <w:r w:rsidRPr="00F368E9">
        <w:rPr>
          <w:rFonts w:ascii="Times New Roman" w:hAnsi="Times New Roman" w:cs="Times New Roman"/>
          <w:sz w:val="28"/>
          <w:szCs w:val="28"/>
        </w:rPr>
        <w:lastRenderedPageBreak/>
        <w:t>в списках личного состава войсковой части ***** до даты реализации им права на отпуск за 2015 год в полном объёме, о взыскании с ФКУ «ОСК СФ» и ФКУ «УФО МО РФ по Мурманской области» государственной пошлины в размере, превышающем удовлетворённого судом, отказать.</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Председательствующий по делу А.П.Лукин </w:t>
      </w:r>
    </w:p>
    <w:p w:rsidR="00F368E9" w:rsidRPr="00F368E9" w:rsidRDefault="00F368E9" w:rsidP="00F368E9">
      <w:pPr>
        <w:rPr>
          <w:rFonts w:ascii="Times New Roman" w:hAnsi="Times New Roman" w:cs="Times New Roman"/>
          <w:sz w:val="28"/>
          <w:szCs w:val="28"/>
        </w:rPr>
      </w:pPr>
    </w:p>
    <w:p w:rsidR="00F368E9"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 Судьи дела:</w:t>
      </w:r>
    </w:p>
    <w:p w:rsidR="003117CE" w:rsidRPr="00F368E9" w:rsidRDefault="00F368E9" w:rsidP="00F368E9">
      <w:pPr>
        <w:rPr>
          <w:rFonts w:ascii="Times New Roman" w:hAnsi="Times New Roman" w:cs="Times New Roman"/>
          <w:sz w:val="28"/>
          <w:szCs w:val="28"/>
        </w:rPr>
      </w:pPr>
      <w:r w:rsidRPr="00F368E9">
        <w:rPr>
          <w:rFonts w:ascii="Times New Roman" w:hAnsi="Times New Roman" w:cs="Times New Roman"/>
          <w:sz w:val="28"/>
          <w:szCs w:val="28"/>
        </w:rPr>
        <w:t xml:space="preserve"> Лукин Алексей Павлович (судья) (подробнее)</w:t>
      </w:r>
      <w:bookmarkEnd w:id="0"/>
    </w:p>
    <w:sectPr w:rsidR="003117CE" w:rsidRPr="00F368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6DB"/>
    <w:rsid w:val="003117CE"/>
    <w:rsid w:val="003316DB"/>
    <w:rsid w:val="00F368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5289</Words>
  <Characters>30148</Characters>
  <Application>Microsoft Office Word</Application>
  <DocSecurity>0</DocSecurity>
  <Lines>251</Lines>
  <Paragraphs>70</Paragraphs>
  <ScaleCrop>false</ScaleCrop>
  <Company>SPecialiST RePack</Company>
  <LinksUpToDate>false</LinksUpToDate>
  <CharactersWithSpaces>35367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2015-08-08T10:01:00Z</dcterms:created>
  <dcterms:modified xsi:type="dcterms:W3CDTF">2015-08-08T10:02:00Z</dcterms:modified>
</cp:coreProperties>
</file>